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CA" w:rsidRPr="006F0DCA" w:rsidRDefault="006F0DCA" w:rsidP="006F0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</w:pPr>
      <w:r w:rsidRPr="006F0D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</w:t>
      </w:r>
      <w:r w:rsidRPr="006F0DCA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n-US" w:eastAsia="bg-BG"/>
        </w:rPr>
        <w:t xml:space="preserve"> </w:t>
      </w:r>
      <w:r w:rsidRPr="006F0DC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bg-BG"/>
        </w:rPr>
        <w:t xml:space="preserve"> ОБЩИНСКИ СЪВЕТ - ГРАД РУДОЗЕМ, ОБЛАСТ СМОЛЯН</w:t>
      </w:r>
    </w:p>
    <w:p w:rsidR="006F0DCA" w:rsidRPr="006F0DCA" w:rsidRDefault="006F0DCA" w:rsidP="006F0DCA">
      <w:pPr>
        <w:tabs>
          <w:tab w:val="center" w:pos="4666"/>
          <w:tab w:val="right" w:pos="9333"/>
        </w:tabs>
        <w:spacing w:after="0" w:line="240" w:lineRule="auto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>тел: 0306/99199; факс: 0306/99141; e-</w:t>
      </w:r>
      <w:proofErr w:type="spellStart"/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mail</w:t>
      </w:r>
      <w:proofErr w:type="spellEnd"/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: </w:t>
      </w:r>
      <w:hyperlink r:id="rId5" w:history="1">
        <w:r w:rsidRPr="006F0DCA">
          <w:rPr>
            <w:rFonts w:ascii="Times New Roman" w:eastAsia="Arial" w:hAnsi="Times New Roman" w:cs="Times New Roman"/>
            <w:b/>
            <w:color w:val="0000FF"/>
            <w:sz w:val="24"/>
            <w:szCs w:val="24"/>
            <w:u w:val="single"/>
            <w:lang w:eastAsia="bg-BG"/>
          </w:rPr>
          <w:t>obsrud@abv.bg</w:t>
        </w:r>
      </w:hyperlink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;</w:t>
      </w:r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</w:p>
    <w:p w:rsidR="006F0DCA" w:rsidRPr="006F0DCA" w:rsidRDefault="006F0DCA" w:rsidP="006F0DCA">
      <w:pPr>
        <w:spacing w:after="0" w:line="276" w:lineRule="auto"/>
        <w:jc w:val="right"/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</w:pPr>
      <w:r w:rsidRPr="006F0DCA">
        <w:rPr>
          <w:rFonts w:ascii="Times New Roman" w:eastAsia="Cambria" w:hAnsi="Times New Roman" w:cs="Times New Roman"/>
          <w:i/>
          <w:noProof/>
          <w:sz w:val="32"/>
          <w:szCs w:val="32"/>
          <w:lang w:eastAsia="bg-BG"/>
        </w:rPr>
        <w:drawing>
          <wp:anchor distT="0" distB="0" distL="114300" distR="114300" simplePos="0" relativeHeight="251659264" behindDoc="1" locked="0" layoutInCell="1" allowOverlap="1" wp14:anchorId="2930C9FF" wp14:editId="4FC1F867">
            <wp:simplePos x="0" y="0"/>
            <wp:positionH relativeFrom="margin">
              <wp:posOffset>0</wp:posOffset>
            </wp:positionH>
            <wp:positionV relativeFrom="paragraph">
              <wp:posOffset>33655</wp:posOffset>
            </wp:positionV>
            <wp:extent cx="594360" cy="726440"/>
            <wp:effectExtent l="0" t="0" r="0" b="0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5FA1"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  <w:t>Препис!</w:t>
      </w:r>
      <w:bookmarkStart w:id="0" w:name="_GoBack"/>
      <w:bookmarkEnd w:id="0"/>
    </w:p>
    <w:p w:rsidR="006F0DCA" w:rsidRPr="006F0DCA" w:rsidRDefault="006F0DCA" w:rsidP="006F0DCA">
      <w:pPr>
        <w:spacing w:after="0" w:line="276" w:lineRule="auto"/>
        <w:jc w:val="right"/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</w:pPr>
    </w:p>
    <w:p w:rsidR="006F0DCA" w:rsidRPr="006F0DCA" w:rsidRDefault="006F0DCA" w:rsidP="006F0DCA">
      <w:pPr>
        <w:spacing w:after="0" w:line="276" w:lineRule="auto"/>
        <w:jc w:val="center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П Р О Т О К О Л   № </w:t>
      </w:r>
      <w:r w:rsidRPr="006F0DCA">
        <w:rPr>
          <w:rFonts w:ascii="Times New Roman" w:eastAsia="Arial" w:hAnsi="Times New Roman" w:cs="Times New Roman"/>
          <w:b/>
          <w:sz w:val="24"/>
          <w:szCs w:val="24"/>
          <w:lang w:val="en-US" w:eastAsia="bg-BG"/>
        </w:rPr>
        <w:t>3</w:t>
      </w:r>
      <w:r w:rsidR="0061108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3</w:t>
      </w:r>
      <w:r w:rsidRPr="006F0DCA">
        <w:rPr>
          <w:rFonts w:ascii="Times New Roman" w:eastAsia="Arial" w:hAnsi="Times New Roman" w:cs="Times New Roman"/>
          <w:b/>
          <w:i/>
          <w:sz w:val="24"/>
          <w:szCs w:val="24"/>
          <w:lang w:eastAsia="bg-BG"/>
        </w:rPr>
        <w:t xml:space="preserve">                                                                         </w:t>
      </w:r>
    </w:p>
    <w:p w:rsidR="006F0DCA" w:rsidRPr="006F0DCA" w:rsidRDefault="006F0DCA" w:rsidP="006F0DCA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6F0DCA" w:rsidRPr="006F0DCA" w:rsidRDefault="006F0DCA" w:rsidP="006F0DCA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</w:p>
    <w:p w:rsidR="006F0DCA" w:rsidRPr="006F0DCA" w:rsidRDefault="00611087" w:rsidP="006F0DCA">
      <w:pPr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Arial" w:hAnsi="Times New Roman" w:cs="Times New Roman"/>
          <w:sz w:val="24"/>
          <w:szCs w:val="24"/>
          <w:lang w:eastAsia="bg-BG"/>
        </w:rPr>
        <w:t>На 26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.08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val="en-US" w:eastAsia="bg-BG"/>
        </w:rPr>
        <w:t>.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20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val="en-US" w:eastAsia="bg-BG"/>
        </w:rPr>
        <w:t>25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г. в залата на Общинския съвет - Рудозем се състоя тридесет и </w:t>
      </w:r>
      <w:r>
        <w:rPr>
          <w:rFonts w:ascii="Times New Roman" w:eastAsia="Arial" w:hAnsi="Times New Roman" w:cs="Times New Roman"/>
          <w:sz w:val="24"/>
          <w:szCs w:val="24"/>
          <w:lang w:eastAsia="bg-BG"/>
        </w:rPr>
        <w:t>третото извънредно</w:t>
      </w:r>
      <w:r w:rsidR="006F0DCA"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заседание на Общински съвет - Рудозем. </w:t>
      </w:r>
    </w:p>
    <w:p w:rsidR="006F0DCA" w:rsidRPr="006F0DCA" w:rsidRDefault="006F0DCA" w:rsidP="006F0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Председателят на Общински съвет – инж. Венцислав Пехливанов откри заседанието: „</w:t>
      </w:r>
      <w:r w:rsidRPr="006F0DCA">
        <w:rPr>
          <w:rFonts w:ascii="Times New Roman" w:eastAsia="Calibri" w:hAnsi="Times New Roman" w:cs="Times New Roman"/>
          <w:sz w:val="24"/>
          <w:szCs w:val="24"/>
        </w:rPr>
        <w:t>Уважаеми да</w:t>
      </w:r>
      <w:r w:rsidR="00D42E0B">
        <w:rPr>
          <w:rFonts w:ascii="Times New Roman" w:eastAsia="Calibri" w:hAnsi="Times New Roman" w:cs="Times New Roman"/>
          <w:sz w:val="24"/>
          <w:szCs w:val="24"/>
        </w:rPr>
        <w:t>ми и господа общински съветници! По присъствен списък сме  имаме кворум – необходимия кворум за провеждане на заседание. Присъстваме осем от дванадесет.</w:t>
      </w: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“</w:t>
      </w:r>
    </w:p>
    <w:p w:rsidR="006F0DCA" w:rsidRPr="006F0DCA" w:rsidRDefault="006F0DCA" w:rsidP="006F0D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Съгласно присъствения списък:</w:t>
      </w:r>
    </w:p>
    <w:tbl>
      <w:tblPr>
        <w:tblpPr w:leftFromText="141" w:rightFromText="141" w:vertAnchor="text" w:horzAnchor="margin" w:tblpY="106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3261"/>
      </w:tblGrid>
      <w:tr w:rsidR="006F0DCA" w:rsidRPr="006F0DCA" w:rsidTr="008852B8">
        <w:trPr>
          <w:trHeight w:val="10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ПРИСЪСТВИЕ</w:t>
            </w:r>
          </w:p>
        </w:tc>
      </w:tr>
      <w:tr w:rsidR="006F0DCA" w:rsidRPr="006F0DCA" w:rsidTr="008852B8">
        <w:trPr>
          <w:trHeight w:val="7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8852B8">
        <w:trPr>
          <w:trHeight w:val="7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Радославов Мадански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E0268E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6F0DCA" w:rsidRPr="006F0DCA" w:rsidTr="008852B8">
        <w:trPr>
          <w:trHeight w:val="7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8852B8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8852B8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Семир Севдалинов Сираков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E0268E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6F0DCA" w:rsidRPr="006F0DCA" w:rsidTr="008852B8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8852B8">
        <w:trPr>
          <w:trHeight w:val="7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Хайридин Хайриев Молабрахимов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8852B8">
        <w:trPr>
          <w:trHeight w:val="7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Минков Кедиков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F0DCA" w:rsidRPr="006F0DCA" w:rsidRDefault="00E0268E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8852B8">
        <w:trPr>
          <w:trHeight w:val="6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Радослав Валентинов Филизов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6F0DCA" w:rsidRPr="006F0DCA" w:rsidTr="008852B8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8852B8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6F0DCA" w:rsidRPr="006F0DCA" w:rsidTr="008852B8">
        <w:trPr>
          <w:trHeight w:val="6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Евелин Веселинов Бозов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ОТСЪСТВА</w:t>
            </w:r>
          </w:p>
        </w:tc>
      </w:tr>
      <w:tr w:rsidR="006F0DCA" w:rsidRPr="006F0DCA" w:rsidTr="008852B8">
        <w:trPr>
          <w:trHeight w:val="694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0DCA" w:rsidRPr="006F0DCA" w:rsidRDefault="006F0DCA" w:rsidP="006F0DCA">
            <w:pPr>
              <w:spacing w:after="0" w:line="240" w:lineRule="auto"/>
              <w:ind w:firstLine="58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D42E0B" w:rsidRDefault="006F0DCA" w:rsidP="00D42E0B">
            <w:pPr>
              <w:pStyle w:val="a3"/>
              <w:tabs>
                <w:tab w:val="left" w:pos="567"/>
              </w:tabs>
              <w:spacing w:after="0" w:line="240" w:lineRule="auto"/>
              <w:ind w:left="284"/>
              <w:jc w:val="both"/>
            </w:pPr>
            <w:r w:rsidRPr="00D42E0B">
              <w:rPr>
                <w:rFonts w:ascii="Times New Roman" w:eastAsia="Calibri" w:hAnsi="Times New Roman" w:cs="Times New Roman"/>
                <w:sz w:val="24"/>
                <w:szCs w:val="24"/>
              </w:rPr>
              <w:t>Ето защо на основание член 25 от ЗМСМА, член 64 чл. 65 ал. 1</w:t>
            </w:r>
            <w:r w:rsidR="00E0268E" w:rsidRPr="00D42E0B">
              <w:rPr>
                <w:rFonts w:ascii="Times New Roman" w:eastAsia="Calibri" w:hAnsi="Times New Roman" w:cs="Times New Roman"/>
                <w:sz w:val="24"/>
                <w:szCs w:val="24"/>
              </w:rPr>
              <w:t>, както и 94а</w:t>
            </w:r>
            <w:r w:rsidRPr="00D42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Правилника за организация и дейност на Общински съве</w:t>
            </w:r>
            <w:r w:rsidR="00D42E0B" w:rsidRPr="00D42E0B">
              <w:rPr>
                <w:rFonts w:ascii="Times New Roman" w:eastAsia="Calibri" w:hAnsi="Times New Roman" w:cs="Times New Roman"/>
                <w:sz w:val="24"/>
                <w:szCs w:val="24"/>
              </w:rPr>
              <w:t>т – Рудозем откривам днешното 33-ро извънредно</w:t>
            </w:r>
            <w:r w:rsidRPr="00D42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заседание. Дневният ред е </w:t>
            </w:r>
            <w:r w:rsidR="00D42E0B" w:rsidRPr="00D42E0B">
              <w:rPr>
                <w:rFonts w:ascii="Times New Roman" w:eastAsia="Calibri" w:hAnsi="Times New Roman" w:cs="Times New Roman"/>
                <w:sz w:val="24"/>
                <w:szCs w:val="24"/>
              </w:rPr>
              <w:t>обявен</w:t>
            </w:r>
            <w:r w:rsidRPr="00D42E0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42E0B" w:rsidRPr="00D42E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Вчера е обявен. Предполагам, че сме запознали всички. Той е с една единствена точка, която е именно: </w:t>
            </w:r>
            <w:r w:rsidR="00D42E0B" w:rsidRPr="00D4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D42E0B" w:rsidRPr="00D4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Отмяна на Решение № 270/08.08.2025 г. на Общински съвет – Рудозем</w:t>
            </w:r>
            <w:r w:rsidR="00D42E0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  <w:p w:rsidR="006F0DCA" w:rsidRPr="006F0DCA" w:rsidRDefault="00D42E0B" w:rsidP="00D42E0B">
            <w:pPr>
              <w:ind w:left="284" w:firstLine="58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Предложения по дневния ред? Няма. Моля, който е съгласен с така предложения дневен ред, да гласуваме с вдигане на ръка! </w:t>
            </w:r>
          </w:p>
        </w:tc>
      </w:tr>
    </w:tbl>
    <w:p w:rsidR="006F0DCA" w:rsidRPr="006F0DCA" w:rsidRDefault="006F0DCA" w:rsidP="006F0DCA">
      <w:pPr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       Общ брой общински съветници:12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Присъствали: 8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Гласували: 8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За: 8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Против: 0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6F0DCA">
        <w:rPr>
          <w:rFonts w:ascii="Times New Roman" w:eastAsia="Arial" w:hAnsi="Times New Roman" w:cs="Times New Roman"/>
          <w:sz w:val="24"/>
          <w:szCs w:val="24"/>
          <w:lang w:eastAsia="bg-BG"/>
        </w:rPr>
        <w:t>Въздържали се: 0</w:t>
      </w:r>
    </w:p>
    <w:p w:rsidR="006F0DCA" w:rsidRPr="006F0DCA" w:rsidRDefault="00D42E0B" w:rsidP="00D42E0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Ви! За протокола</w:t>
      </w:r>
      <w:r w:rsidR="006F0DCA" w:rsidRPr="006F0DCA">
        <w:rPr>
          <w:rFonts w:ascii="Times New Roman" w:eastAsia="Calibri" w:hAnsi="Times New Roman" w:cs="Times New Roman"/>
          <w:sz w:val="24"/>
          <w:szCs w:val="24"/>
        </w:rPr>
        <w:t xml:space="preserve"> „против“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няма </w:t>
      </w:r>
      <w:r w:rsidR="006F0DCA" w:rsidRPr="006F0DCA">
        <w:rPr>
          <w:rFonts w:ascii="Times New Roman" w:eastAsia="Calibri" w:hAnsi="Times New Roman" w:cs="Times New Roman"/>
          <w:sz w:val="24"/>
          <w:szCs w:val="24"/>
        </w:rPr>
        <w:t xml:space="preserve">и „въздържали се“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няма.</w:t>
      </w: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CA" w:rsidRPr="006F0DCA" w:rsidRDefault="006F0DCA" w:rsidP="006F0DC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CA">
        <w:rPr>
          <w:rFonts w:ascii="Times New Roman" w:eastAsia="Calibri" w:hAnsi="Times New Roman" w:cs="Times New Roman"/>
          <w:sz w:val="24"/>
          <w:szCs w:val="24"/>
        </w:rPr>
        <w:t>Заседанието протече при следния дневен ред:</w:t>
      </w:r>
    </w:p>
    <w:p w:rsidR="006F0DCA" w:rsidRPr="006F0DCA" w:rsidRDefault="006F0DCA" w:rsidP="006F0DCA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</w:p>
    <w:p w:rsidR="006F0DCA" w:rsidRPr="006F0DCA" w:rsidRDefault="006F0DCA" w:rsidP="006F0DCA">
      <w:pPr>
        <w:shd w:val="clear" w:color="auto" w:fill="FFFFFF"/>
        <w:tabs>
          <w:tab w:val="left" w:pos="0"/>
          <w:tab w:val="left" w:pos="4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</w:pPr>
      <w:r w:rsidRPr="006F0DC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bg-BG"/>
        </w:rPr>
        <w:t>Д Н Е В Е Н   Р Е Д: </w:t>
      </w:r>
    </w:p>
    <w:p w:rsidR="006F0DCA" w:rsidRDefault="006F0DCA"/>
    <w:p w:rsidR="00E0268E" w:rsidRPr="00E0268E" w:rsidRDefault="00E0268E" w:rsidP="00E0268E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0268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Отмяна на Решение № 270/08.08.2025 г. на Общински съвет – Рудозем, прието по Протокол № 32, върнато за ново обсъждане от Областен управител на област Смолян със Заповед № </w:t>
      </w:r>
      <w:r w:rsidRPr="00E0268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АП-03-14-343/21.08.2025 г.</w:t>
      </w:r>
    </w:p>
    <w:p w:rsidR="006F0DCA" w:rsidRDefault="006F0DCA"/>
    <w:p w:rsidR="006F0DCA" w:rsidRPr="00E0268E" w:rsidRDefault="00E0268E" w:rsidP="00E0268E">
      <w:pPr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E0268E">
        <w:rPr>
          <w:rFonts w:ascii="Times New Roman" w:hAnsi="Times New Roman" w:cs="Times New Roman"/>
          <w:i/>
          <w:sz w:val="24"/>
          <w:szCs w:val="24"/>
        </w:rPr>
        <w:t>Докл</w:t>
      </w:r>
      <w:proofErr w:type="spellEnd"/>
      <w:r w:rsidRPr="00E0268E">
        <w:rPr>
          <w:rFonts w:ascii="Times New Roman" w:hAnsi="Times New Roman" w:cs="Times New Roman"/>
          <w:i/>
          <w:sz w:val="24"/>
          <w:szCs w:val="24"/>
        </w:rPr>
        <w:t>: Председател на Общински съвет</w:t>
      </w:r>
    </w:p>
    <w:p w:rsidR="006F0DCA" w:rsidRDefault="006F0DCA"/>
    <w:p w:rsidR="00AC0928" w:rsidRDefault="00AC0928" w:rsidP="006F0DC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0DCA" w:rsidRPr="007070BC" w:rsidRDefault="006F0DCA" w:rsidP="006F0DC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070BC">
        <w:rPr>
          <w:rFonts w:ascii="Times New Roman" w:hAnsi="Times New Roman" w:cs="Times New Roman"/>
          <w:b/>
          <w:sz w:val="24"/>
          <w:szCs w:val="24"/>
          <w:u w:val="single"/>
        </w:rPr>
        <w:t>По първа точка от дневния ред</w:t>
      </w:r>
    </w:p>
    <w:p w:rsidR="006F0DCA" w:rsidRPr="007070BC" w:rsidRDefault="006F0DCA" w:rsidP="006F0DC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0DCA" w:rsidRDefault="006F0DCA" w:rsidP="00D015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0BC">
        <w:rPr>
          <w:rFonts w:ascii="Times New Roman" w:hAnsi="Times New Roman" w:cs="Times New Roman"/>
          <w:sz w:val="24"/>
          <w:szCs w:val="24"/>
        </w:rPr>
        <w:t>Инж. Пехли</w:t>
      </w:r>
      <w:r w:rsidR="00D42E0B">
        <w:rPr>
          <w:rFonts w:ascii="Times New Roman" w:hAnsi="Times New Roman" w:cs="Times New Roman"/>
          <w:sz w:val="24"/>
          <w:szCs w:val="24"/>
        </w:rPr>
        <w:t>ванов: „Предполагам сте видели. Областна администрация е върнала Решение № 270, взето от Общински съвет – Рудозем на 08.08 по Протокол № 3</w:t>
      </w:r>
      <w:r w:rsidR="00D015A6">
        <w:rPr>
          <w:rFonts w:ascii="Times New Roman" w:hAnsi="Times New Roman" w:cs="Times New Roman"/>
          <w:sz w:val="24"/>
          <w:szCs w:val="24"/>
        </w:rPr>
        <w:t>2. Върнато е за ново обсъждане, но видно от проектопредложението, което съм направил, предлагам да отменим решението. Имате думата, колеги. Г-н Михтарски, заповядайте!“</w:t>
      </w:r>
    </w:p>
    <w:p w:rsidR="00D015A6" w:rsidRDefault="00D015A6" w:rsidP="00D015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Г-н Михтарски: „Уважаеми г-н председател, уважаеми колеги! Аз съм удовлетворен, че здравия разум все пак надделя и стана ясно, че взетото решение на миналото заседание на Общински съвет действително е незаконосъобразно. Лично по мое мнение то е и така и в разрез с обществения интерес. </w:t>
      </w:r>
      <w:r w:rsidR="00EF2749">
        <w:rPr>
          <w:rFonts w:ascii="Times New Roman" w:hAnsi="Times New Roman" w:cs="Times New Roman"/>
          <w:sz w:val="24"/>
          <w:szCs w:val="24"/>
        </w:rPr>
        <w:t>Искам да направя едно уточнение, тъй като и миналия път взех отношение по случая.</w:t>
      </w:r>
    </w:p>
    <w:p w:rsidR="00EF2749" w:rsidRDefault="00EF2749" w:rsidP="00D015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Аз не съм против поставянето на такъв обект в посочения имот, но смятам, че поставянето на този обект трябва да бъде след като бъде завършен цялостния ремонт по изграждане на физкултурния салон. И се надявам на този етап Общинска администрация поне в този случай да си влезне в ролята и да осигури на фирмата изпълнител нормално изпълнение на този проект. Тъй като най-вероятно ще има проблеми кой трябва да премести обекта извън територията на ремонтите. Надявам се това да бъде с любезното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съдействие на Общинска администрация, а не на следващото заседание пак да алармирам и да моля някой да си свърши работата. </w:t>
      </w:r>
    </w:p>
    <w:p w:rsidR="00EF2749" w:rsidRDefault="00EF2749" w:rsidP="00D015A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Надявам се ремонтните дейности по този обект наистина да приключат в най-кратки срокове и октомври месец той да бъде завършен! Благодаря!“</w:t>
      </w:r>
    </w:p>
    <w:p w:rsidR="00C63CDA" w:rsidRPr="0097079A" w:rsidRDefault="00C63CDA" w:rsidP="00D015A6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Инж. Пехливанов: „Благодаря Ви! Други, колеги?</w:t>
      </w:r>
      <w:r w:rsidR="0097079A">
        <w:rPr>
          <w:rFonts w:ascii="Times New Roman" w:hAnsi="Times New Roman" w:cs="Times New Roman"/>
          <w:sz w:val="24"/>
          <w:szCs w:val="24"/>
        </w:rPr>
        <w:t xml:space="preserve"> Няма. Предлагам в режим на поименно гласуване да приемем предложението да бъде отменено</w:t>
      </w:r>
      <w:r w:rsidR="0097079A" w:rsidRPr="00AC09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Решение № 270/08.08.2025 г.</w:t>
      </w:r>
      <w:r w:rsidR="0097079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tbl>
      <w:tblPr>
        <w:tblpPr w:leftFromText="141" w:rightFromText="141" w:vertAnchor="text" w:horzAnchor="margin" w:tblpY="106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87"/>
        <w:gridCol w:w="3271"/>
      </w:tblGrid>
      <w:tr w:rsidR="0062066D" w:rsidRPr="006F0DCA" w:rsidTr="002B6877">
        <w:trPr>
          <w:trHeight w:val="103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№ 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62066D" w:rsidRPr="006F0DCA" w:rsidTr="002B6877">
        <w:trPr>
          <w:trHeight w:val="6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инж. Венцислав Венциславов Пехливанов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2B6877">
        <w:trPr>
          <w:trHeight w:val="74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 Фиданов Малеков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2B6877">
        <w:trPr>
          <w:trHeight w:val="7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Николина Ангелова Костадинова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2B6877">
        <w:trPr>
          <w:trHeight w:val="72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Александър Еминов Гюров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2B6877">
        <w:trPr>
          <w:trHeight w:val="66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Хайридин Хайриев Молабрахимов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2B6877">
        <w:trPr>
          <w:trHeight w:val="70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793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 Минков Кедиков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2B6877">
        <w:trPr>
          <w:trHeight w:val="710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Шукри Асанов Халилов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2B6877">
        <w:trPr>
          <w:trHeight w:val="80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66D" w:rsidRPr="006F0DCA" w:rsidRDefault="0062066D" w:rsidP="0062066D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trike/>
                <w:sz w:val="24"/>
                <w:szCs w:val="24"/>
                <w:lang w:eastAsia="bg-BG"/>
              </w:rPr>
            </w:pPr>
            <w:r w:rsidRPr="006F0D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Бисеров Михтарски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066D" w:rsidRPr="0062066D" w:rsidRDefault="0062066D" w:rsidP="006206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62066D" w:rsidRPr="006F0DCA" w:rsidTr="002B6877">
        <w:trPr>
          <w:trHeight w:val="679"/>
        </w:trPr>
        <w:tc>
          <w:tcPr>
            <w:tcW w:w="96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066D" w:rsidRPr="006F0DCA" w:rsidRDefault="0062066D" w:rsidP="002B68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2066D" w:rsidRP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Общ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брой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общински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съветници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: 12</w:t>
      </w:r>
    </w:p>
    <w:p w:rsidR="0062066D" w:rsidRP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Присъствали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62066D" w:rsidRP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Гласували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</w:p>
    <w:p w:rsidR="0062066D" w:rsidRPr="0062066D" w:rsidRDefault="0062066D" w:rsidP="0062066D">
      <w:pPr>
        <w:tabs>
          <w:tab w:val="left" w:pos="1875"/>
        </w:tabs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За: 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62066D" w:rsidRP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Против: 0</w:t>
      </w:r>
    </w:p>
    <w:p w:rsidR="0062066D" w:rsidRPr="0062066D" w:rsidRDefault="0062066D" w:rsidP="0062066D">
      <w:pPr>
        <w:spacing w:after="0" w:line="240" w:lineRule="auto"/>
        <w:ind w:right="-108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  </w:t>
      </w:r>
      <w:proofErr w:type="spellStart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Въздържали</w:t>
      </w:r>
      <w:proofErr w:type="spellEnd"/>
      <w:r w:rsidRPr="0062066D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се: 0 </w:t>
      </w:r>
    </w:p>
    <w:p w:rsidR="00AC0928" w:rsidRDefault="00AC0928" w:rsidP="006F0DCA">
      <w:pPr>
        <w:rPr>
          <w:rFonts w:ascii="Times New Roman" w:eastAsia="Calibri" w:hAnsi="Times New Roman" w:cs="Times New Roman"/>
          <w:sz w:val="24"/>
          <w:szCs w:val="24"/>
        </w:rPr>
      </w:pPr>
    </w:p>
    <w:p w:rsidR="0097079A" w:rsidRDefault="0097079A" w:rsidP="0097079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Благодаря Ви, колеги! С 8 „За“, 0 „против“ и 0 „въздържали се“ Решение № 270 от 08.08.2025 г. е отменено.</w:t>
      </w:r>
    </w:p>
    <w:p w:rsidR="00AC0928" w:rsidRDefault="00AC0928" w:rsidP="006F0DCA">
      <w:pPr>
        <w:rPr>
          <w:rFonts w:ascii="Times New Roman" w:eastAsia="Calibri" w:hAnsi="Times New Roman" w:cs="Times New Roman"/>
          <w:sz w:val="24"/>
          <w:szCs w:val="24"/>
        </w:rPr>
      </w:pPr>
    </w:p>
    <w:p w:rsidR="00AC0928" w:rsidRPr="00AC0928" w:rsidRDefault="00AC0928" w:rsidP="00AC0928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Е Н И Е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Pr="00AC092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77</w:t>
      </w:r>
    </w:p>
    <w:p w:rsidR="00AC0928" w:rsidRPr="00AC0928" w:rsidRDefault="00AC0928" w:rsidP="00AC0928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AC0928" w:rsidRPr="00AC0928" w:rsidRDefault="00AC0928" w:rsidP="00AC0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F3811" w:rsidRDefault="00AC0928" w:rsidP="00AC09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lastRenderedPageBreak/>
        <w:t>Относно:</w:t>
      </w:r>
      <w:r w:rsidRPr="00AC092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</w:t>
      </w:r>
      <w:r w:rsidRPr="00AC092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Отмяна на Решение № 270/08.08.2025 г. на Общински съвет – Рудозем, прието по Протокол № 32, върнато за ново обсъждане от Областен управител на област Смолян със Заповед № АП-03-14-343/21.08.2025 г.</w:t>
      </w:r>
      <w:r w:rsidRPr="00AC09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</w:t>
      </w:r>
    </w:p>
    <w:p w:rsidR="00AC0928" w:rsidRPr="00AC0928" w:rsidRDefault="00AC0928" w:rsidP="00AC092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                                </w:t>
      </w:r>
    </w:p>
    <w:p w:rsidR="00AC0928" w:rsidRPr="00AC0928" w:rsidRDefault="00AC0928" w:rsidP="00AC09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град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след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като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разгледа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обсъди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Докладна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записка № </w:t>
      </w:r>
      <w:r w:rsidRPr="00AC0928">
        <w:rPr>
          <w:rFonts w:ascii="Times New Roman" w:eastAsia="Calibri" w:hAnsi="Times New Roman" w:cs="Times New Roman"/>
          <w:color w:val="000000"/>
          <w:sz w:val="24"/>
          <w:szCs w:val="24"/>
        </w:rPr>
        <w:t>154/26</w:t>
      </w:r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.0</w:t>
      </w:r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8</w:t>
      </w:r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.2025 г., предложена от </w:t>
      </w:r>
      <w:r w:rsidRPr="00AC0928">
        <w:rPr>
          <w:rFonts w:ascii="Times New Roman" w:eastAsia="Calibri" w:hAnsi="Times New Roman" w:cs="Times New Roman"/>
          <w:color w:val="000000"/>
          <w:sz w:val="24"/>
          <w:szCs w:val="24"/>
        </w:rPr>
        <w:t>председателя</w:t>
      </w:r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Общински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съвет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-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Рудозем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инж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Венцислав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Пехливанов</w:t>
      </w:r>
      <w:proofErr w:type="spellEnd"/>
      <w:r w:rsidRPr="00AC0928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092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 на основание </w:t>
      </w:r>
      <w:r w:rsidRPr="00AC0928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45, ал. 9 във връзка с ал. 4  от Закона за местното самоуправление и местна администрация</w:t>
      </w:r>
    </w:p>
    <w:p w:rsidR="00AC0928" w:rsidRPr="00AC0928" w:rsidRDefault="00AC0928" w:rsidP="00AC092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проведено явно</w:t>
      </w:r>
      <w:r w:rsidRPr="00AC092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AC0928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гласуване</w:t>
      </w:r>
    </w:p>
    <w:p w:rsidR="00AC0928" w:rsidRPr="00AC0928" w:rsidRDefault="00AC0928" w:rsidP="00AC0928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C0928" w:rsidRPr="00AC0928" w:rsidRDefault="00AC0928" w:rsidP="00AC0928">
      <w:pPr>
        <w:spacing w:after="0" w:line="240" w:lineRule="auto"/>
        <w:ind w:firstLine="72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C0928" w:rsidRPr="00AC0928" w:rsidRDefault="00AC0928" w:rsidP="00AC09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AC0928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РЕШИ:</w:t>
      </w:r>
    </w:p>
    <w:p w:rsidR="00AC0928" w:rsidRPr="00AC0928" w:rsidRDefault="00AC0928" w:rsidP="00AC0928">
      <w:pPr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C0928" w:rsidRPr="00AC0928" w:rsidRDefault="00AC0928" w:rsidP="002B6877">
      <w:pPr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AC0928" w:rsidRPr="00AC0928" w:rsidRDefault="00AC0928" w:rsidP="002B6877">
      <w:pPr>
        <w:tabs>
          <w:tab w:val="left" w:pos="567"/>
          <w:tab w:val="left" w:pos="709"/>
          <w:tab w:val="left" w:pos="993"/>
        </w:tabs>
        <w:spacing w:after="0" w:line="240" w:lineRule="auto"/>
        <w:ind w:right="-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C092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</w:t>
      </w:r>
      <w:r w:rsidRPr="00AC092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Отменя Решение № 270/08.08.2025 г. на Общински съвет – Рудозем, прието по Протокол № 32, върнато за ново обсъждане от Областен управител на област Смолян със                   Заповед № </w:t>
      </w:r>
      <w:r w:rsidRPr="00AC092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АП-03-14-343/21.08.2025 г.</w:t>
      </w:r>
    </w:p>
    <w:p w:rsidR="00AC0928" w:rsidRPr="00AC0928" w:rsidRDefault="00AC0928" w:rsidP="00AC0928">
      <w:pPr>
        <w:rPr>
          <w:rFonts w:ascii="Calibri" w:eastAsia="Calibri" w:hAnsi="Calibri" w:cs="Times New Roman"/>
        </w:rPr>
      </w:pPr>
    </w:p>
    <w:p w:rsidR="002B6877" w:rsidRPr="002B6877" w:rsidRDefault="002B6877" w:rsidP="002B6877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2B6877">
        <w:rPr>
          <w:rFonts w:ascii="Times New Roman" w:eastAsia="Calibri" w:hAnsi="Times New Roman" w:cs="Times New Roman"/>
          <w:sz w:val="24"/>
          <w:szCs w:val="24"/>
        </w:rPr>
        <w:t>Инж. Пехливанов: „</w:t>
      </w:r>
      <w:r w:rsidRPr="002B6877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Поради изчерпване на дневния ред закривам днешното тридесет и </w:t>
      </w:r>
      <w:r w:rsidR="00514513">
        <w:rPr>
          <w:rFonts w:ascii="Times New Roman" w:eastAsia="Arial" w:hAnsi="Times New Roman" w:cs="Times New Roman"/>
          <w:sz w:val="24"/>
          <w:szCs w:val="24"/>
          <w:lang w:eastAsia="bg-BG"/>
        </w:rPr>
        <w:t>трето извънредно</w:t>
      </w:r>
      <w:r w:rsidRPr="002B6877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заседание.</w:t>
      </w:r>
      <w:r w:rsidR="00514513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Благодаря!</w:t>
      </w:r>
      <w:r w:rsidRPr="002B6877">
        <w:rPr>
          <w:rFonts w:ascii="Times New Roman" w:eastAsia="Calibri" w:hAnsi="Times New Roman" w:cs="Times New Roman"/>
          <w:sz w:val="24"/>
          <w:szCs w:val="24"/>
        </w:rPr>
        <w:t>“</w:t>
      </w:r>
    </w:p>
    <w:p w:rsidR="002B6877" w:rsidRPr="002B6877" w:rsidRDefault="002B6877" w:rsidP="002B6877">
      <w:pPr>
        <w:autoSpaceDE w:val="0"/>
        <w:autoSpaceDN w:val="0"/>
        <w:adjustRightInd w:val="0"/>
        <w:spacing w:after="0" w:line="276" w:lineRule="auto"/>
        <w:ind w:right="-108" w:firstLine="567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2B6877" w:rsidRPr="002B6877" w:rsidRDefault="002B6877" w:rsidP="002B6877">
      <w:pPr>
        <w:autoSpaceDE w:val="0"/>
        <w:autoSpaceDN w:val="0"/>
        <w:adjustRightInd w:val="0"/>
        <w:spacing w:after="0" w:line="276" w:lineRule="auto"/>
        <w:ind w:right="-108" w:firstLine="567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2B6877" w:rsidRPr="002B6877" w:rsidRDefault="002B6877" w:rsidP="002B6877">
      <w:pPr>
        <w:autoSpaceDE w:val="0"/>
        <w:autoSpaceDN w:val="0"/>
        <w:adjustRightInd w:val="0"/>
        <w:spacing w:after="0" w:line="276" w:lineRule="auto"/>
        <w:ind w:right="-108" w:firstLine="567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2B6877" w:rsidRPr="002B6877" w:rsidRDefault="002B6877" w:rsidP="00514513">
      <w:pPr>
        <w:autoSpaceDE w:val="0"/>
        <w:autoSpaceDN w:val="0"/>
        <w:adjustRightInd w:val="0"/>
        <w:spacing w:after="0" w:line="276" w:lineRule="auto"/>
        <w:ind w:right="-108" w:firstLine="567"/>
        <w:jc w:val="right"/>
        <w:rPr>
          <w:rFonts w:ascii="Times New Roman" w:eastAsia="Arial" w:hAnsi="Times New Roman" w:cs="Times New Roman"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П</w:t>
      </w:r>
      <w:r w:rsidRPr="002B6877">
        <w:rPr>
          <w:rFonts w:ascii="Times New Roman" w:eastAsia="Arial" w:hAnsi="Times New Roman" w:cs="Times New Roman"/>
          <w:b/>
          <w:bCs/>
          <w:sz w:val="24"/>
          <w:szCs w:val="24"/>
          <w:lang w:eastAsia="bg-BG"/>
        </w:rPr>
        <w:t>редседател на Об. С: ……………….........</w:t>
      </w:r>
    </w:p>
    <w:p w:rsidR="002B6877" w:rsidRPr="002B6877" w:rsidRDefault="002B6877" w:rsidP="002B6877">
      <w:pPr>
        <w:tabs>
          <w:tab w:val="left" w:pos="4111"/>
        </w:tabs>
        <w:spacing w:after="0" w:line="276" w:lineRule="auto"/>
        <w:ind w:right="-21" w:firstLine="708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                                                                  </w:t>
      </w:r>
      <w:r w:rsidR="00514513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            </w:t>
      </w:r>
      <w:r w:rsidRPr="002B6877">
        <w:rPr>
          <w:rFonts w:ascii="Times New Roman" w:eastAsia="Arial" w:hAnsi="Times New Roman" w:cs="Times New Roman"/>
          <w:sz w:val="24"/>
          <w:szCs w:val="24"/>
          <w:lang w:eastAsia="bg-BG"/>
        </w:rPr>
        <w:t xml:space="preserve">  </w:t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>/инж. Венцислав Пехливанов/</w:t>
      </w:r>
    </w:p>
    <w:p w:rsidR="002B6877" w:rsidRPr="002B6877" w:rsidRDefault="002B6877" w:rsidP="002B6877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</w:p>
    <w:p w:rsidR="002B6877" w:rsidRPr="002B6877" w:rsidRDefault="002B6877" w:rsidP="002B6877">
      <w:pPr>
        <w:spacing w:after="0" w:line="276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                                            </w:t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 xml:space="preserve">           </w:t>
      </w:r>
    </w:p>
    <w:p w:rsidR="002B6877" w:rsidRPr="002B6877" w:rsidRDefault="002B6877" w:rsidP="002B6877">
      <w:pPr>
        <w:spacing w:after="0" w:line="276" w:lineRule="auto"/>
        <w:ind w:firstLine="567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Техн. сътрудник: .………..……...                                                                                               </w:t>
      </w:r>
    </w:p>
    <w:p w:rsidR="002B6877" w:rsidRPr="002B6877" w:rsidRDefault="002B6877" w:rsidP="002B6877">
      <w:pPr>
        <w:spacing w:after="0" w:line="276" w:lineRule="auto"/>
        <w:ind w:firstLine="567"/>
        <w:jc w:val="right"/>
        <w:rPr>
          <w:rFonts w:ascii="Times New Roman" w:eastAsia="Arial" w:hAnsi="Times New Roman" w:cs="Times New Roman"/>
          <w:b/>
          <w:sz w:val="24"/>
          <w:szCs w:val="24"/>
          <w:lang w:eastAsia="bg-BG"/>
        </w:rPr>
      </w:pP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 xml:space="preserve">                               </w:t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</w:r>
      <w:r w:rsidRPr="002B6877">
        <w:rPr>
          <w:rFonts w:ascii="Times New Roman" w:eastAsia="Arial" w:hAnsi="Times New Roman" w:cs="Times New Roman"/>
          <w:b/>
          <w:sz w:val="24"/>
          <w:szCs w:val="24"/>
          <w:lang w:eastAsia="bg-BG"/>
        </w:rPr>
        <w:tab/>
        <w:t xml:space="preserve">  /Даниела Хаджиева/</w:t>
      </w:r>
    </w:p>
    <w:p w:rsidR="00AC0928" w:rsidRDefault="00AC0928" w:rsidP="006F0DCA"/>
    <w:sectPr w:rsidR="00AC0928" w:rsidSect="006F0DC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50CB"/>
    <w:multiLevelType w:val="hybridMultilevel"/>
    <w:tmpl w:val="779E5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C7"/>
    <w:rsid w:val="000022AC"/>
    <w:rsid w:val="002B6877"/>
    <w:rsid w:val="002F3811"/>
    <w:rsid w:val="003E5FA1"/>
    <w:rsid w:val="00514513"/>
    <w:rsid w:val="005300C7"/>
    <w:rsid w:val="00611087"/>
    <w:rsid w:val="0062066D"/>
    <w:rsid w:val="006F0DCA"/>
    <w:rsid w:val="007341C1"/>
    <w:rsid w:val="008D1967"/>
    <w:rsid w:val="0097079A"/>
    <w:rsid w:val="00970A07"/>
    <w:rsid w:val="00AC0928"/>
    <w:rsid w:val="00C63CDA"/>
    <w:rsid w:val="00D015A6"/>
    <w:rsid w:val="00D42E0B"/>
    <w:rsid w:val="00E0268E"/>
    <w:rsid w:val="00EF2749"/>
    <w:rsid w:val="00F1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6E4CC"/>
  <w15:chartTrackingRefBased/>
  <w15:docId w15:val="{493B8B1E-706C-4FFE-ABF5-172107A3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E5F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obsrud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7JTZF5J</dc:creator>
  <cp:keywords/>
  <dc:description/>
  <cp:lastModifiedBy>7JTZF5J</cp:lastModifiedBy>
  <cp:revision>20</cp:revision>
  <cp:lastPrinted>2025-08-27T08:57:00Z</cp:lastPrinted>
  <dcterms:created xsi:type="dcterms:W3CDTF">2025-08-27T07:13:00Z</dcterms:created>
  <dcterms:modified xsi:type="dcterms:W3CDTF">2025-08-27T08:57:00Z</dcterms:modified>
</cp:coreProperties>
</file>